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400"/>
        <w:rPr>
          <w:sz w:val="20"/>
        </w:rPr>
      </w:pPr>
      <w:r>
        <w:rPr/>
        <w:pict>
          <v:rect style="position:absolute;margin-left:0pt;margin-top:-.000013pt;width:841.9pt;height:595.3pt;mso-position-horizontal-relative:page;mso-position-vertical-relative:page;z-index:-15747072" filled="true" fillcolor="#fae3d4" stroked="false">
            <v:fill type="solid"/>
            <w10:wrap type="none"/>
          </v:rect>
        </w:pict>
      </w:r>
      <w:r>
        <w:rPr>
          <w:sz w:val="20"/>
        </w:rPr>
        <w:drawing>
          <wp:inline distT="0" distB="0" distL="0" distR="0">
            <wp:extent cx="1799763" cy="635507"/>
            <wp:effectExtent l="0" t="0" r="0" b="0"/>
            <wp:docPr id="1" name="image1.png" descr="Grupo 1844 - Servicios de Transporte y Guaguas en Canaria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763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</w:pPr>
    </w:p>
    <w:p>
      <w:pPr>
        <w:pStyle w:val="Title"/>
      </w:pPr>
      <w:r>
        <w:rPr/>
        <w:t>ORGANIZATIVA</w:t>
      </w:r>
    </w:p>
    <w:p>
      <w:pPr>
        <w:pStyle w:val="BodyText"/>
        <w:spacing w:before="191"/>
        <w:ind w:left="115"/>
      </w:pPr>
      <w:r>
        <w:rPr/>
        <w:t>→</w:t>
      </w:r>
      <w:r>
        <w:rPr>
          <w:spacing w:val="-1"/>
        </w:rPr>
        <w:t> </w:t>
      </w:r>
      <w:r>
        <w:rPr/>
        <w:t>Kintasur</w:t>
      </w:r>
      <w:r>
        <w:rPr>
          <w:spacing w:val="-1"/>
        </w:rPr>
        <w:t> </w:t>
      </w:r>
      <w:r>
        <w:rPr/>
        <w:t>Bus, S.L.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constituyó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27 de</w:t>
      </w:r>
      <w:r>
        <w:rPr>
          <w:spacing w:val="-3"/>
        </w:rPr>
        <w:t> </w:t>
      </w:r>
      <w:r>
        <w:rPr/>
        <w:t>septiembre 2013,</w:t>
      </w:r>
      <w:r>
        <w:rPr>
          <w:spacing w:val="-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escritura</w:t>
      </w:r>
      <w:r>
        <w:rPr>
          <w:spacing w:val="-1"/>
        </w:rPr>
        <w:t> </w:t>
      </w:r>
      <w:r>
        <w:rPr/>
        <w:t>con número</w:t>
      </w:r>
      <w:r>
        <w:rPr>
          <w:spacing w:val="-1"/>
        </w:rPr>
        <w:t> </w:t>
      </w:r>
      <w:r>
        <w:rPr/>
        <w:t>de protocolo</w:t>
      </w:r>
      <w:r>
        <w:rPr>
          <w:spacing w:val="-4"/>
        </w:rPr>
        <w:t> </w:t>
      </w:r>
      <w:r>
        <w:rPr/>
        <w:t>1125, en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Tenerife.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15"/>
      </w:pPr>
      <w:r>
        <w:rPr/>
        <w:t>→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Administrador Único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recae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Óscar</w:t>
      </w:r>
      <w:r>
        <w:rPr>
          <w:spacing w:val="-1"/>
        </w:rPr>
        <w:t> </w:t>
      </w:r>
      <w:r>
        <w:rPr/>
        <w:t>Cristo</w:t>
      </w:r>
      <w:r>
        <w:rPr>
          <w:spacing w:val="-1"/>
        </w:rPr>
        <w:t> </w:t>
      </w:r>
      <w:r>
        <w:rPr/>
        <w:t>Díaz</w:t>
      </w:r>
      <w:r>
        <w:rPr>
          <w:spacing w:val="-3"/>
        </w:rPr>
        <w:t> </w:t>
      </w:r>
      <w:r>
        <w:rPr/>
        <w:t>Reyes.</w:t>
      </w:r>
    </w:p>
    <w:p>
      <w:pPr>
        <w:pStyle w:val="BodyText"/>
        <w:rPr>
          <w:sz w:val="24"/>
        </w:rPr>
      </w:pPr>
    </w:p>
    <w:p>
      <w:pPr>
        <w:pStyle w:val="BodyText"/>
        <w:spacing w:before="139"/>
        <w:ind w:left="115"/>
      </w:pPr>
      <w:r>
        <w:rPr/>
        <w:t>→</w:t>
      </w:r>
      <w:r>
        <w:rPr>
          <w:spacing w:val="-2"/>
        </w:rPr>
        <w:t> </w:t>
      </w:r>
      <w:r>
        <w:rPr/>
        <w:t>Kintasur</w:t>
      </w:r>
      <w:r>
        <w:rPr>
          <w:spacing w:val="-1"/>
        </w:rPr>
        <w:t> </w:t>
      </w:r>
      <w:r>
        <w:rPr/>
        <w:t>Bus,</w:t>
      </w:r>
      <w:r>
        <w:rPr>
          <w:spacing w:val="-1"/>
        </w:rPr>
        <w:t> </w:t>
      </w:r>
      <w:r>
        <w:rPr/>
        <w:t>S.L.</w:t>
      </w:r>
      <w:r>
        <w:rPr>
          <w:spacing w:val="-3"/>
        </w:rPr>
        <w:t> </w:t>
      </w:r>
      <w:r>
        <w:rPr/>
        <w:t>desarrolla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isla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Tenerife.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1955800</wp:posOffset>
            </wp:positionH>
            <wp:positionV relativeFrom="paragraph">
              <wp:posOffset>121471</wp:posOffset>
            </wp:positionV>
            <wp:extent cx="6739585" cy="466344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585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10" w:orient="landscape"/>
      <w:pgMar w:top="340" w:bottom="0" w:left="13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15"/>
    </w:pPr>
    <w:rPr>
      <w:rFonts w:ascii="Times New Roman" w:hAnsi="Times New Roman" w:eastAsia="Times New Roman" w:cs="Times New Roman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2022-10-27T16:23:14Z</dcterms:created>
  <dcterms:modified xsi:type="dcterms:W3CDTF">2022-10-27T16:23:14Z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2022-10-27T00:00:00Z</vt:filetime>
  </property>
</Properties>
</file>